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EAD1019" w:rsidR="00445CE9" w:rsidRPr="00445CE9" w:rsidRDefault="009F0CA5" w:rsidP="00445CE9">
      <w:pPr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LLAMADAS A LA CENTRAL DE EMERGENCIAS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640EEA0" w:rsidR="00504D0A" w:rsidRPr="009371A5" w:rsidRDefault="009D5B7A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LLAMADAS A LA CENTRAL DE EMERGENCIAS DE LA MUNICIPALIDAD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PROVINCIAL DEL CALLAO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– [M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>PC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9AFF53B" w:rsidR="00EC7DAD" w:rsidRPr="00072923" w:rsidRDefault="00000000" w:rsidP="00EC7DAD">
            <w:hyperlink r:id="rId5" w:history="1">
              <w:r w:rsidR="00EC7DAD" w:rsidRPr="00EC7DAD">
                <w:rPr>
                  <w:rStyle w:val="Hipervnculo"/>
                  <w:u w:val="none"/>
                </w:rPr>
                <w:t>www.datosabiertos.gob.pe/dataset/llamadas-a-la-central-de-emergencias-de-la-municipalidad-provincial-del-callao-mpc</w:t>
              </w:r>
            </w:hyperlink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D22E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77777777" w:rsidR="00A50130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de emergencia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14583BDA" w14:textId="77777777" w:rsidR="00CD25C2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 xml:space="preserve">N° de caso, Fecha de </w:t>
            </w:r>
            <w:r w:rsidR="00316C53">
              <w:rPr>
                <w:rFonts w:asciiTheme="majorHAnsi" w:hAnsiTheme="majorHAnsi" w:cstheme="majorHAnsi"/>
              </w:rPr>
              <w:t>llamada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316C53">
              <w:rPr>
                <w:rFonts w:asciiTheme="majorHAnsi" w:hAnsiTheme="majorHAnsi" w:cstheme="majorHAnsi"/>
              </w:rPr>
              <w:t xml:space="preserve">Hora de llamada, Fecha ocurrencia, Hora ocurrencia, </w:t>
            </w:r>
            <w:r w:rsidR="003E541E" w:rsidRPr="003E541E">
              <w:rPr>
                <w:rFonts w:asciiTheme="majorHAnsi" w:hAnsiTheme="majorHAnsi" w:cstheme="majorHAnsi"/>
              </w:rPr>
              <w:t xml:space="preserve">Asunto, Estado, Tipología, </w:t>
            </w:r>
            <w:r w:rsidR="00316C53">
              <w:rPr>
                <w:rFonts w:asciiTheme="majorHAnsi" w:hAnsiTheme="majorHAnsi" w:cstheme="majorHAnsi"/>
              </w:rPr>
              <w:t xml:space="preserve">DNI Ciudadano, Edad, Sexo, </w:t>
            </w:r>
            <w:r w:rsidR="003E541E" w:rsidRPr="003E541E">
              <w:rPr>
                <w:rFonts w:asciiTheme="majorHAnsi" w:hAnsiTheme="majorHAnsi" w:cstheme="majorHAnsi"/>
              </w:rPr>
              <w:t>Dirección, Descripción de ocurrencia, Motivo salud, Traslado salud, Medico salud, Ambulancia salud, Unidad apoyo, Solicitud de apoyo, Zona, Origen,</w:t>
            </w:r>
            <w:r w:rsidR="00316C53">
              <w:rPr>
                <w:rFonts w:asciiTheme="majorHAnsi" w:hAnsiTheme="majorHAnsi" w:cstheme="majorHAnsi"/>
              </w:rPr>
              <w:t xml:space="preserve"> Evento, </w:t>
            </w:r>
            <w:r w:rsidR="003E541E" w:rsidRPr="003E541E">
              <w:rPr>
                <w:rFonts w:asciiTheme="majorHAnsi" w:hAnsiTheme="majorHAnsi" w:cstheme="majorHAnsi"/>
              </w:rPr>
              <w:t>Cantidad evento, Logro, Sin novedad, Caso repetido seguridad, Seguimiento del caso, Fecha corte, Departamento, Provincia, Distrito, Ubigeo.</w:t>
            </w:r>
          </w:p>
          <w:p w14:paraId="59738542" w14:textId="77777777" w:rsidR="0023357E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387D5DE1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Vacíos,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>n algunos casos aparecerán esos valores, ya que los ciudadanos no brindaron la información que corresponde a ese Ítem, es por eso que se muestra como valores Nulos y/o Vacíos.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719FEF1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>, llamadas emergencias, central emergencias.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8FA87B4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C65D8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E903E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E903E0">
              <w:rPr>
                <w:rFonts w:asciiTheme="majorHAnsi" w:hAnsiTheme="majorHAnsi" w:cstheme="majorHAnsi"/>
              </w:rPr>
              <w:t>0</w:t>
            </w:r>
            <w:r w:rsidR="007A37BD">
              <w:rPr>
                <w:rFonts w:asciiTheme="majorHAnsi" w:hAnsiTheme="majorHAnsi" w:cstheme="majorHAnsi"/>
              </w:rPr>
              <w:t>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F71B5C1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65D8A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E733E5">
              <w:rPr>
                <w:rFonts w:asciiTheme="majorHAnsi" w:hAnsiTheme="majorHAnsi" w:cstheme="majorHAnsi"/>
              </w:rPr>
              <w:t>0</w:t>
            </w:r>
            <w:r w:rsidR="00E903E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E903E0">
              <w:rPr>
                <w:rFonts w:asciiTheme="majorHAnsi" w:hAnsiTheme="majorHAnsi" w:cstheme="majorHAnsi"/>
              </w:rPr>
              <w:t>0</w:t>
            </w:r>
            <w:r w:rsidR="007A37BD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862767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D5B7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37A8CF3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 xml:space="preserve">, 2023 - </w:t>
            </w:r>
            <w:r w:rsidR="00CB2D85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F38DBDC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Pr="00E83037">
              <w:rPr>
                <w:rFonts w:asciiTheme="majorHAnsi" w:hAnsiTheme="majorHAnsi" w:cstheme="majorHAnsi"/>
              </w:rPr>
              <w:t>webmaster@municallao.gob.pe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301C6"/>
    <w:rsid w:val="00053E2A"/>
    <w:rsid w:val="00063392"/>
    <w:rsid w:val="00072923"/>
    <w:rsid w:val="000A2C77"/>
    <w:rsid w:val="000B178A"/>
    <w:rsid w:val="00116DF8"/>
    <w:rsid w:val="001807BD"/>
    <w:rsid w:val="00182C03"/>
    <w:rsid w:val="001955E1"/>
    <w:rsid w:val="001D2529"/>
    <w:rsid w:val="0020585A"/>
    <w:rsid w:val="0023357E"/>
    <w:rsid w:val="00276D2E"/>
    <w:rsid w:val="00297BE5"/>
    <w:rsid w:val="00306482"/>
    <w:rsid w:val="00316C53"/>
    <w:rsid w:val="003A40E1"/>
    <w:rsid w:val="003D0AF5"/>
    <w:rsid w:val="003D6FF9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82CD5"/>
    <w:rsid w:val="006D1DC1"/>
    <w:rsid w:val="0070589E"/>
    <w:rsid w:val="00717CED"/>
    <w:rsid w:val="00730171"/>
    <w:rsid w:val="007840A6"/>
    <w:rsid w:val="007A37BD"/>
    <w:rsid w:val="007D32C5"/>
    <w:rsid w:val="00843FED"/>
    <w:rsid w:val="00876384"/>
    <w:rsid w:val="00904DBB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21FDA"/>
    <w:rsid w:val="00A50130"/>
    <w:rsid w:val="00AA5CF4"/>
    <w:rsid w:val="00AC0238"/>
    <w:rsid w:val="00B12394"/>
    <w:rsid w:val="00B27C25"/>
    <w:rsid w:val="00B5524F"/>
    <w:rsid w:val="00B65229"/>
    <w:rsid w:val="00B6616D"/>
    <w:rsid w:val="00BE2CC3"/>
    <w:rsid w:val="00C277F1"/>
    <w:rsid w:val="00C65D8A"/>
    <w:rsid w:val="00C961F8"/>
    <w:rsid w:val="00CA0DAA"/>
    <w:rsid w:val="00CB2D85"/>
    <w:rsid w:val="00CD25C2"/>
    <w:rsid w:val="00CE1463"/>
    <w:rsid w:val="00CF58A2"/>
    <w:rsid w:val="00D00322"/>
    <w:rsid w:val="00D2192B"/>
    <w:rsid w:val="00D5559D"/>
    <w:rsid w:val="00D957C7"/>
    <w:rsid w:val="00DA6578"/>
    <w:rsid w:val="00E30D29"/>
    <w:rsid w:val="00E405FC"/>
    <w:rsid w:val="00E52AAC"/>
    <w:rsid w:val="00E733E5"/>
    <w:rsid w:val="00E83037"/>
    <w:rsid w:val="00E903E0"/>
    <w:rsid w:val="00E948BC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llamadas-a-la-central-de-emergencias-de-la-municipalidad-provincial-del-callao-m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Rodríguez Suárez</cp:lastModifiedBy>
  <cp:revision>65</cp:revision>
  <dcterms:created xsi:type="dcterms:W3CDTF">2021-10-20T17:24:00Z</dcterms:created>
  <dcterms:modified xsi:type="dcterms:W3CDTF">2024-06-06T21:53:00Z</dcterms:modified>
</cp:coreProperties>
</file>